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BB" w:rsidRDefault="004936F4" w:rsidP="00CA3FD5">
      <w:pPr>
        <w:pStyle w:val="E-mailSignature"/>
        <w:rPr>
          <w:rFonts w:ascii="Times New Roman" w:hAnsi="Times New Roman"/>
          <w:iCs/>
          <w:sz w:val="24"/>
          <w:szCs w:val="24"/>
        </w:rPr>
      </w:pPr>
      <w:r>
        <w:rPr>
          <w:b/>
          <w:iCs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-457200</wp:posOffset>
                </wp:positionV>
                <wp:extent cx="5125720" cy="863600"/>
                <wp:effectExtent l="0" t="0" r="0" b="31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572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086" w:rsidRPr="00893E94" w:rsidRDefault="00CC6DAF" w:rsidP="0045708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93E94">
                              <w:rPr>
                                <w:sz w:val="44"/>
                                <w:szCs w:val="44"/>
                              </w:rPr>
                              <w:t>Eas</w:t>
                            </w:r>
                            <w:r w:rsidR="00457086" w:rsidRPr="00893E94">
                              <w:rPr>
                                <w:sz w:val="44"/>
                                <w:szCs w:val="44"/>
                              </w:rPr>
                              <w:t>tern Brook Trout Joint Venture</w:t>
                            </w:r>
                          </w:p>
                          <w:p w:rsidR="00CC6DAF" w:rsidRDefault="00CC6DAF" w:rsidP="0045708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E6F04">
                              <w:rPr>
                                <w:sz w:val="36"/>
                                <w:szCs w:val="36"/>
                              </w:rPr>
                              <w:t>A Fish Habitat Partnership</w:t>
                            </w:r>
                          </w:p>
                          <w:p w:rsidR="00300D3E" w:rsidRPr="002E18CF" w:rsidRDefault="00300D3E" w:rsidP="00300D3E">
                            <w:pPr>
                              <w:jc w:val="center"/>
                              <w:rPr>
                                <w:color w:val="1C1C1C"/>
                                <w:sz w:val="26"/>
                                <w:szCs w:val="26"/>
                              </w:rPr>
                            </w:pPr>
                            <w:r w:rsidRPr="002E18CF">
                              <w:rPr>
                                <w:color w:val="1C1C1C"/>
                                <w:sz w:val="26"/>
                                <w:szCs w:val="26"/>
                              </w:rPr>
                              <w:t>www.easternbrooktrout.</w:t>
                            </w:r>
                            <w:r>
                              <w:rPr>
                                <w:color w:val="1C1C1C"/>
                                <w:sz w:val="26"/>
                                <w:szCs w:val="26"/>
                              </w:rPr>
                              <w:t>org</w:t>
                            </w:r>
                          </w:p>
                          <w:p w:rsidR="004514C0" w:rsidRPr="002E18CF" w:rsidRDefault="004514C0" w:rsidP="00457086">
                            <w:pPr>
                              <w:jc w:val="center"/>
                              <w:rPr>
                                <w:color w:val="1C1C1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1.4pt;margin-top:-36pt;width:403.6pt;height: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/6tAIAALo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" filled="f" stroked="f">
                <v:textbox>
                  <w:txbxContent>
                    <w:p w:rsidR="00457086" w:rsidRPr="00893E94" w:rsidRDefault="00CC6DAF" w:rsidP="0045708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93E94">
                        <w:rPr>
                          <w:sz w:val="44"/>
                          <w:szCs w:val="44"/>
                        </w:rPr>
                        <w:t>Eas</w:t>
                      </w:r>
                      <w:r w:rsidR="00457086" w:rsidRPr="00893E94">
                        <w:rPr>
                          <w:sz w:val="44"/>
                          <w:szCs w:val="44"/>
                        </w:rPr>
                        <w:t>tern Brook Trout Joint Venture</w:t>
                      </w:r>
                    </w:p>
                    <w:p w:rsidR="00CC6DAF" w:rsidRDefault="00CC6DAF" w:rsidP="0045708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E6F04">
                        <w:rPr>
                          <w:sz w:val="36"/>
                          <w:szCs w:val="36"/>
                        </w:rPr>
                        <w:t>A Fish Habitat Partnership</w:t>
                      </w:r>
                    </w:p>
                    <w:p w:rsidR="00300D3E" w:rsidRPr="002E18CF" w:rsidRDefault="00300D3E" w:rsidP="00300D3E">
                      <w:pPr>
                        <w:jc w:val="center"/>
                        <w:rPr>
                          <w:color w:val="1C1C1C"/>
                          <w:sz w:val="26"/>
                          <w:szCs w:val="26"/>
                        </w:rPr>
                      </w:pPr>
                      <w:r w:rsidRPr="002E18CF">
                        <w:rPr>
                          <w:color w:val="1C1C1C"/>
                          <w:sz w:val="26"/>
                          <w:szCs w:val="26"/>
                        </w:rPr>
                        <w:t>www.easternbrooktrout.</w:t>
                      </w:r>
                      <w:r>
                        <w:rPr>
                          <w:color w:val="1C1C1C"/>
                          <w:sz w:val="26"/>
                          <w:szCs w:val="26"/>
                        </w:rPr>
                        <w:t>org</w:t>
                      </w:r>
                    </w:p>
                    <w:p w:rsidR="004514C0" w:rsidRPr="002E18CF" w:rsidRDefault="004514C0" w:rsidP="00457086">
                      <w:pPr>
                        <w:jc w:val="center"/>
                        <w:rPr>
                          <w:color w:val="1C1C1C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Cs/>
          <w:noProof/>
          <w:color w:val="333333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-342900</wp:posOffset>
                </wp:positionV>
                <wp:extent cx="1841500" cy="1257300"/>
                <wp:effectExtent l="0" t="0" r="0" b="0"/>
                <wp:wrapNone/>
                <wp:docPr id="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0" cy="1257300"/>
                          <a:chOff x="560" y="540"/>
                          <a:chExt cx="2900" cy="1980"/>
                        </a:xfrm>
                      </wpg:grpSpPr>
                      <wps:wsp>
                        <wps:cNvPr id="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540"/>
                            <a:ext cx="2814" cy="1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935" w:rsidRDefault="004936F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00200" cy="1152525"/>
                                    <wp:effectExtent l="0" t="0" r="0" b="9525"/>
                                    <wp:docPr id="1" name="Picture 1" descr="EBTJV_logo3 wo word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EBTJV_logo3 wo word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0200" cy="1152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60" y="1480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935" w:rsidRPr="001A5007" w:rsidRDefault="006F3935" w:rsidP="006F3935">
                              <w:pPr>
                                <w:jc w:val="center"/>
                                <w:rPr>
                                  <w:color w:val="1C1C1C"/>
                                  <w:sz w:val="29"/>
                                  <w:szCs w:val="29"/>
                                </w:rPr>
                              </w:pPr>
                              <w:r w:rsidRPr="001A5007">
                                <w:rPr>
                                  <w:color w:val="1C1C1C"/>
                                  <w:sz w:val="29"/>
                                  <w:szCs w:val="29"/>
                                </w:rPr>
                                <w:t>Eastern Brook Trout</w:t>
                              </w:r>
                            </w:p>
                            <w:p w:rsidR="006F3935" w:rsidRDefault="006F3935" w:rsidP="006F39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2080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01DC" w:rsidRPr="001A5007" w:rsidRDefault="00EC01DC" w:rsidP="00EC01DC">
                              <w:pPr>
                                <w:jc w:val="center"/>
                                <w:rPr>
                                  <w:color w:val="1C1C1C"/>
                                  <w:sz w:val="20"/>
                                  <w:szCs w:val="20"/>
                                </w:rPr>
                              </w:pPr>
                              <w:r w:rsidRPr="001A5007">
                                <w:rPr>
                                  <w:color w:val="1C1C1C"/>
                                  <w:sz w:val="20"/>
                                  <w:szCs w:val="20"/>
                                </w:rPr>
                                <w:t>A Fish Habitat Partnership</w:t>
                              </w:r>
                            </w:p>
                            <w:p w:rsidR="00EC01DC" w:rsidRDefault="00EC01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7" style="position:absolute;margin-left:-34pt;margin-top:-27pt;width:145pt;height:99pt;z-index:251659776" coordorigin="560,540" coordsize="290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">
                <v:shape id="Text Box 59" o:spid="_x0000_s1028" type="#_x0000_t202" style="position:absolute;left:600;top:540;width:2814;height:19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  <v:textbox style="mso-fit-shape-to-text:t">
                    <w:txbxContent>
                      <w:p w:rsidR="006F3935" w:rsidRDefault="004936F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00200" cy="1152525"/>
                              <wp:effectExtent l="0" t="0" r="0" b="9525"/>
                              <wp:docPr id="1" name="Picture 1" descr="EBTJV_logo3 wo word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EBTJV_logo3 wo word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0200" cy="1152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6" o:spid="_x0000_s1029" type="#_x0000_t202" style="position:absolute;left:560;top:1480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6F3935" w:rsidRPr="001A5007" w:rsidRDefault="006F3935" w:rsidP="006F3935">
                        <w:pPr>
                          <w:jc w:val="center"/>
                          <w:rPr>
                            <w:color w:val="1C1C1C"/>
                            <w:sz w:val="29"/>
                            <w:szCs w:val="29"/>
                          </w:rPr>
                        </w:pPr>
                        <w:r w:rsidRPr="001A5007">
                          <w:rPr>
                            <w:color w:val="1C1C1C"/>
                            <w:sz w:val="29"/>
                            <w:szCs w:val="29"/>
                          </w:rPr>
                          <w:t>Eastern Brook Trout</w:t>
                        </w:r>
                      </w:p>
                      <w:p w:rsidR="006F3935" w:rsidRDefault="006F3935" w:rsidP="006F3935"/>
                    </w:txbxContent>
                  </v:textbox>
                </v:shape>
                <v:shape id="Text Box 54" o:spid="_x0000_s1030" type="#_x0000_t202" style="position:absolute;left:580;top:2080;width:288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EC01DC" w:rsidRPr="001A5007" w:rsidRDefault="00EC01DC" w:rsidP="00EC01DC">
                        <w:pPr>
                          <w:jc w:val="center"/>
                          <w:rPr>
                            <w:color w:val="1C1C1C"/>
                            <w:sz w:val="20"/>
                            <w:szCs w:val="20"/>
                          </w:rPr>
                        </w:pPr>
                        <w:r w:rsidRPr="001A5007">
                          <w:rPr>
                            <w:color w:val="1C1C1C"/>
                            <w:sz w:val="20"/>
                            <w:szCs w:val="20"/>
                          </w:rPr>
                          <w:t>A Fish Habitat Partnership</w:t>
                        </w:r>
                      </w:p>
                      <w:p w:rsidR="00EC01DC" w:rsidRDefault="00EC01DC"/>
                    </w:txbxContent>
                  </v:textbox>
                </v:shape>
              </v:group>
            </w:pict>
          </mc:Fallback>
        </mc:AlternateContent>
      </w:r>
    </w:p>
    <w:p w:rsidR="00CC6DAF" w:rsidRPr="00457086" w:rsidRDefault="00CC6DAF" w:rsidP="00CC6DAF">
      <w:pPr>
        <w:pStyle w:val="E-mailSignature"/>
        <w:rPr>
          <w:b/>
          <w:iCs/>
          <w:color w:val="333333"/>
          <w:sz w:val="24"/>
          <w:szCs w:val="24"/>
        </w:rPr>
      </w:pPr>
    </w:p>
    <w:p w:rsidR="002874EA" w:rsidRPr="004936F4" w:rsidRDefault="004936F4" w:rsidP="002874EA">
      <w:pPr>
        <w:pStyle w:val="E-mailSignature"/>
        <w:rPr>
          <w:rFonts w:ascii="Albertus Extra Bold" w:hAnsi="Albertus Extra Bold"/>
          <w:b/>
          <w:iCs/>
          <w:caps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lbertus Extra Bold" w:hAnsi="Albertus Extra Bold"/>
          <w:b/>
          <w:iCs/>
          <w:caps/>
          <w:noProof/>
          <w:color w:val="808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17780</wp:posOffset>
                </wp:positionV>
                <wp:extent cx="3200400" cy="457200"/>
                <wp:effectExtent l="3175" t="0" r="0" b="127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4EA" w:rsidRDefault="002874EA" w:rsidP="0044157C">
                            <w:pPr>
                              <w:jc w:val="center"/>
                              <w:rPr>
                                <w:color w:val="999999"/>
                                <w:sz w:val="20"/>
                                <w:szCs w:val="20"/>
                              </w:rPr>
                            </w:pPr>
                          </w:p>
                          <w:p w:rsidR="002874EA" w:rsidRPr="005D022C" w:rsidRDefault="002874EA" w:rsidP="0044157C">
                            <w:pPr>
                              <w:jc w:val="center"/>
                              <w:rPr>
                                <w:color w:val="99999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66pt;margin-top:1.4pt;width:25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" filled="f" stroked="f">
                <v:textbox>
                  <w:txbxContent>
                    <w:p w:rsidR="002874EA" w:rsidRDefault="002874EA" w:rsidP="0044157C">
                      <w:pPr>
                        <w:jc w:val="center"/>
                        <w:rPr>
                          <w:color w:val="999999"/>
                          <w:sz w:val="20"/>
                          <w:szCs w:val="20"/>
                        </w:rPr>
                      </w:pPr>
                    </w:p>
                    <w:p w:rsidR="002874EA" w:rsidRPr="005D022C" w:rsidRDefault="002874EA" w:rsidP="0044157C">
                      <w:pPr>
                        <w:jc w:val="center"/>
                        <w:rPr>
                          <w:color w:val="99999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lbertus Extra Bold" w:hAnsi="Albertus Extra Bold"/>
          <w:b/>
          <w:iCs/>
          <w:caps/>
          <w:noProof/>
          <w:color w:val="808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31115</wp:posOffset>
                </wp:positionV>
                <wp:extent cx="4370705" cy="0"/>
                <wp:effectExtent l="6350" t="12065" r="13970" b="6985"/>
                <wp:wrapNone/>
                <wp:docPr id="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0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pt,2.45pt" to="466.1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AL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M8D63pjCsgYqV2NhRHz+rVbDX97pDSq4aoA48U3y4G8rKQkbxLCRtn4IJ990UziCFHr2Of&#10;zrVtAyR0AJ2jHJe7HPzsEYXD/GmaTtMxR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"/>
            </w:pict>
          </mc:Fallback>
        </mc:AlternateContent>
      </w:r>
    </w:p>
    <w:p w:rsidR="002874EA" w:rsidRPr="004936F4" w:rsidRDefault="002874EA" w:rsidP="002874EA">
      <w:pPr>
        <w:pStyle w:val="E-mailSignature"/>
        <w:rPr>
          <w:rFonts w:ascii="Albertus Extra Bold" w:hAnsi="Albertus Extra Bold"/>
          <w:b/>
          <w:iCs/>
          <w:caps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4EA" w:rsidRPr="004936F4" w:rsidRDefault="002874EA" w:rsidP="002874EA">
      <w:pPr>
        <w:pStyle w:val="E-mailSignature"/>
        <w:rPr>
          <w:rFonts w:ascii="Albertus Extra Bold" w:hAnsi="Albertus Extra Bold"/>
          <w:b/>
          <w:iCs/>
          <w:caps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4EA" w:rsidRPr="004936F4" w:rsidRDefault="002874EA" w:rsidP="002874EA">
      <w:pPr>
        <w:pStyle w:val="E-mailSignature"/>
        <w:rPr>
          <w:rFonts w:ascii="Albertus Extra Bold" w:hAnsi="Albertus Extra Bold"/>
          <w:b/>
          <w:iCs/>
          <w:caps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936F4" w:rsidRDefault="004936F4" w:rsidP="004936F4">
      <w:pPr>
        <w:pStyle w:val="E-mailSignatur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EBTJV Partnership Meeting</w:t>
      </w:r>
    </w:p>
    <w:p w:rsidR="004936F4" w:rsidRDefault="004936F4" w:rsidP="004936F4">
      <w:pPr>
        <w:pStyle w:val="E-mailSignatur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Kettle Pond Visitor Center</w:t>
      </w:r>
    </w:p>
    <w:p w:rsidR="004936F4" w:rsidRDefault="004936F4" w:rsidP="004936F4">
      <w:pPr>
        <w:pStyle w:val="E-mailSignature"/>
        <w:jc w:val="center"/>
        <w:rPr>
          <w:rFonts w:ascii="Times New Roman" w:hAnsi="Times New Roman"/>
          <w:b/>
          <w:sz w:val="24"/>
          <w:szCs w:val="24"/>
        </w:rPr>
      </w:pPr>
      <w:r w:rsidRPr="004936F4">
        <w:rPr>
          <w:rFonts w:ascii="Times New Roman" w:hAnsi="Times New Roman"/>
          <w:b/>
          <w:sz w:val="24"/>
          <w:szCs w:val="24"/>
        </w:rPr>
        <w:t>Rhode Island National Wildlife Refuge Complex</w:t>
      </w:r>
    </w:p>
    <w:p w:rsidR="004936F4" w:rsidRPr="004936F4" w:rsidRDefault="004936F4" w:rsidP="004936F4">
      <w:pPr>
        <w:pStyle w:val="E-mailSignatur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</w:t>
      </w:r>
    </w:p>
    <w:p w:rsid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  <w:u w:val="single"/>
        </w:rPr>
      </w:pPr>
      <w:r w:rsidRPr="004936F4">
        <w:rPr>
          <w:rFonts w:ascii="Times New Roman" w:hAnsi="Times New Roman"/>
          <w:sz w:val="24"/>
          <w:szCs w:val="24"/>
          <w:u w:val="single"/>
        </w:rPr>
        <w:t>Tuesday January 8, 2019</w:t>
      </w: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  <w:r w:rsidRPr="004936F4">
        <w:rPr>
          <w:rFonts w:ascii="Times New Roman" w:hAnsi="Times New Roman"/>
          <w:sz w:val="24"/>
          <w:szCs w:val="24"/>
        </w:rPr>
        <w:t>9:00 a.m.</w:t>
      </w:r>
      <w:r w:rsidRPr="004936F4">
        <w:rPr>
          <w:rFonts w:ascii="Times New Roman" w:hAnsi="Times New Roman"/>
          <w:sz w:val="24"/>
          <w:szCs w:val="24"/>
        </w:rPr>
        <w:tab/>
        <w:t>Welcome and Introductions</w:t>
      </w:r>
      <w:r w:rsidR="008D666C">
        <w:rPr>
          <w:rFonts w:ascii="Times New Roman" w:hAnsi="Times New Roman"/>
          <w:sz w:val="24"/>
          <w:szCs w:val="24"/>
        </w:rPr>
        <w:t xml:space="preserve"> (Nat Gillespie)</w:t>
      </w: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8D666C" w:rsidRPr="008D666C" w:rsidRDefault="004936F4" w:rsidP="008D666C">
      <w:pPr>
        <w:pStyle w:val="E-mailSignature"/>
        <w:ind w:left="1440" w:hanging="1440"/>
        <w:rPr>
          <w:rFonts w:ascii="Times New Roman" w:hAnsi="Times New Roman"/>
          <w:sz w:val="24"/>
          <w:szCs w:val="24"/>
        </w:rPr>
      </w:pPr>
      <w:r w:rsidRPr="004936F4">
        <w:rPr>
          <w:rFonts w:ascii="Times New Roman" w:hAnsi="Times New Roman"/>
          <w:sz w:val="24"/>
          <w:szCs w:val="24"/>
        </w:rPr>
        <w:t>9:15 a.m.</w:t>
      </w:r>
      <w:r w:rsidRPr="004936F4">
        <w:rPr>
          <w:rFonts w:ascii="Times New Roman" w:hAnsi="Times New Roman"/>
          <w:sz w:val="24"/>
          <w:szCs w:val="24"/>
        </w:rPr>
        <w:tab/>
      </w:r>
      <w:r w:rsidR="008D666C" w:rsidRPr="008D666C">
        <w:rPr>
          <w:rFonts w:ascii="Times New Roman" w:hAnsi="Times New Roman"/>
          <w:sz w:val="24"/>
          <w:szCs w:val="24"/>
        </w:rPr>
        <w:t>Sense of Place: Short regional presentations on Brook Trout</w:t>
      </w:r>
      <w:r w:rsidR="008D666C">
        <w:rPr>
          <w:rFonts w:ascii="Times New Roman" w:hAnsi="Times New Roman"/>
          <w:sz w:val="24"/>
          <w:szCs w:val="24"/>
        </w:rPr>
        <w:t xml:space="preserve"> </w:t>
      </w:r>
      <w:r w:rsidR="008D666C" w:rsidRPr="008D666C">
        <w:rPr>
          <w:rFonts w:ascii="Times New Roman" w:hAnsi="Times New Roman"/>
          <w:sz w:val="24"/>
          <w:szCs w:val="24"/>
        </w:rPr>
        <w:t>management/projects/challenges</w:t>
      </w:r>
    </w:p>
    <w:p w:rsidR="008D666C" w:rsidRPr="008D666C" w:rsidRDefault="008D666C" w:rsidP="008D666C">
      <w:pPr>
        <w:pStyle w:val="E-mailSignatur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666C">
        <w:rPr>
          <w:rFonts w:ascii="Times New Roman" w:hAnsi="Times New Roman"/>
          <w:sz w:val="24"/>
          <w:szCs w:val="24"/>
        </w:rPr>
        <w:t>RI (Cory Pelletier)</w:t>
      </w:r>
    </w:p>
    <w:p w:rsidR="008D666C" w:rsidRPr="008D666C" w:rsidRDefault="008D666C" w:rsidP="008D666C">
      <w:pPr>
        <w:pStyle w:val="E-mailSignatur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666C">
        <w:rPr>
          <w:rFonts w:ascii="Times New Roman" w:hAnsi="Times New Roman"/>
          <w:sz w:val="24"/>
          <w:szCs w:val="24"/>
        </w:rPr>
        <w:t>MA (Steve Hurley)</w:t>
      </w:r>
    </w:p>
    <w:p w:rsidR="004936F4" w:rsidRPr="004936F4" w:rsidRDefault="008D666C" w:rsidP="008D666C">
      <w:pPr>
        <w:pStyle w:val="E-mailSignatur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666C">
        <w:rPr>
          <w:rFonts w:ascii="Times New Roman" w:hAnsi="Times New Roman"/>
          <w:sz w:val="24"/>
          <w:szCs w:val="24"/>
        </w:rPr>
        <w:t xml:space="preserve">CT (Neal </w:t>
      </w:r>
      <w:proofErr w:type="spellStart"/>
      <w:r w:rsidRPr="008D666C">
        <w:rPr>
          <w:rFonts w:ascii="Times New Roman" w:hAnsi="Times New Roman"/>
          <w:sz w:val="24"/>
          <w:szCs w:val="24"/>
        </w:rPr>
        <w:t>Hagstrom</w:t>
      </w:r>
      <w:proofErr w:type="spellEnd"/>
      <w:r w:rsidRPr="008D666C">
        <w:rPr>
          <w:rFonts w:ascii="Times New Roman" w:hAnsi="Times New Roman"/>
          <w:sz w:val="24"/>
          <w:szCs w:val="24"/>
        </w:rPr>
        <w:t xml:space="preserve">/Mike </w:t>
      </w:r>
      <w:proofErr w:type="spellStart"/>
      <w:r w:rsidRPr="008D666C">
        <w:rPr>
          <w:rFonts w:ascii="Times New Roman" w:hAnsi="Times New Roman"/>
          <w:sz w:val="24"/>
          <w:szCs w:val="24"/>
        </w:rPr>
        <w:t>Beauchesne</w:t>
      </w:r>
      <w:proofErr w:type="spellEnd"/>
      <w:r w:rsidRPr="008D666C">
        <w:rPr>
          <w:rFonts w:ascii="Times New Roman" w:hAnsi="Times New Roman"/>
          <w:sz w:val="24"/>
          <w:szCs w:val="24"/>
        </w:rPr>
        <w:t>/Brian)</w:t>
      </w:r>
    </w:p>
    <w:p w:rsid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8D666C" w:rsidRPr="004936F4" w:rsidRDefault="008D666C" w:rsidP="008D666C">
      <w:pPr>
        <w:pStyle w:val="E-mailSignature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 a.m.</w:t>
      </w:r>
      <w:r>
        <w:rPr>
          <w:rFonts w:ascii="Times New Roman" w:hAnsi="Times New Roman"/>
          <w:sz w:val="24"/>
          <w:szCs w:val="24"/>
        </w:rPr>
        <w:tab/>
      </w:r>
      <w:r w:rsidRPr="008D666C">
        <w:rPr>
          <w:rFonts w:ascii="Times New Roman" w:hAnsi="Times New Roman"/>
          <w:sz w:val="24"/>
          <w:szCs w:val="24"/>
        </w:rPr>
        <w:t>Update on Nb findings, recent range-wide genetic analysis results, and future possibilities for making an updateable web viewer that combines genetic analyses and patches (Jason Coombs)</w:t>
      </w: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  <w:r w:rsidRPr="004936F4">
        <w:rPr>
          <w:rFonts w:ascii="Times New Roman" w:hAnsi="Times New Roman"/>
          <w:sz w:val="24"/>
          <w:szCs w:val="24"/>
        </w:rPr>
        <w:t>10:30 a.m.</w:t>
      </w:r>
      <w:r w:rsidRPr="004936F4">
        <w:rPr>
          <w:rFonts w:ascii="Times New Roman" w:hAnsi="Times New Roman"/>
          <w:sz w:val="24"/>
          <w:szCs w:val="24"/>
        </w:rPr>
        <w:tab/>
        <w:t>Break</w:t>
      </w:r>
    </w:p>
    <w:p w:rsid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8D666C" w:rsidRPr="004936F4" w:rsidRDefault="008D666C" w:rsidP="008D666C">
      <w:pPr>
        <w:pStyle w:val="E-mailSignature"/>
        <w:rPr>
          <w:rFonts w:ascii="Times New Roman" w:hAnsi="Times New Roman"/>
          <w:sz w:val="24"/>
          <w:szCs w:val="24"/>
        </w:rPr>
      </w:pPr>
      <w:r w:rsidRPr="004936F4">
        <w:rPr>
          <w:rFonts w:ascii="Times New Roman" w:hAnsi="Times New Roman"/>
          <w:sz w:val="24"/>
          <w:szCs w:val="24"/>
        </w:rPr>
        <w:t>10:45 a.m.</w:t>
      </w:r>
      <w:r w:rsidRPr="004936F4">
        <w:rPr>
          <w:rFonts w:ascii="Times New Roman" w:hAnsi="Times New Roman"/>
          <w:sz w:val="24"/>
          <w:szCs w:val="24"/>
        </w:rPr>
        <w:tab/>
        <w:t>Obstacles to Brook Trout population restoration</w:t>
      </w:r>
      <w:r>
        <w:rPr>
          <w:rFonts w:ascii="Times New Roman" w:hAnsi="Times New Roman"/>
          <w:sz w:val="24"/>
          <w:szCs w:val="24"/>
        </w:rPr>
        <w:t xml:space="preserve"> (Group discussion)</w:t>
      </w:r>
    </w:p>
    <w:p w:rsidR="008D666C" w:rsidRDefault="008D666C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8D666C" w:rsidRPr="004936F4" w:rsidRDefault="008D666C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Pr="004936F4" w:rsidRDefault="008D666C" w:rsidP="008D666C">
      <w:pPr>
        <w:pStyle w:val="E-mailSignature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11:15 a.m.</w:t>
      </w:r>
      <w:r w:rsidR="004936F4" w:rsidRPr="004936F4">
        <w:rPr>
          <w:rFonts w:ascii="Times New Roman" w:hAnsi="Times New Roman"/>
          <w:sz w:val="24"/>
          <w:szCs w:val="24"/>
        </w:rPr>
        <w:tab/>
        <w:t>Genetics – how can</w:t>
      </w:r>
      <w:r w:rsidR="00B1055A">
        <w:rPr>
          <w:rFonts w:ascii="Times New Roman" w:hAnsi="Times New Roman"/>
          <w:sz w:val="24"/>
          <w:szCs w:val="24"/>
        </w:rPr>
        <w:t xml:space="preserve"> we</w:t>
      </w:r>
      <w:r w:rsidR="004936F4" w:rsidRPr="004936F4">
        <w:rPr>
          <w:rFonts w:ascii="Times New Roman" w:hAnsi="Times New Roman"/>
          <w:sz w:val="24"/>
          <w:szCs w:val="24"/>
        </w:rPr>
        <w:t xml:space="preserve"> best use this growing body of information</w:t>
      </w:r>
      <w:r>
        <w:rPr>
          <w:rFonts w:ascii="Times New Roman" w:hAnsi="Times New Roman"/>
          <w:sz w:val="24"/>
          <w:szCs w:val="24"/>
        </w:rPr>
        <w:t xml:space="preserve"> (Group discussion)</w:t>
      </w: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Pr="004936F4" w:rsidRDefault="008D666C" w:rsidP="004936F4">
      <w:pPr>
        <w:pStyle w:val="E-mailSignatu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12:00 p</w:t>
      </w:r>
      <w:r w:rsidR="004936F4" w:rsidRPr="004936F4">
        <w:rPr>
          <w:rFonts w:ascii="Times New Roman" w:hAnsi="Times New Roman"/>
          <w:sz w:val="24"/>
          <w:szCs w:val="24"/>
        </w:rPr>
        <w:t>.m.</w:t>
      </w:r>
      <w:r w:rsidR="004936F4" w:rsidRPr="004936F4">
        <w:rPr>
          <w:rFonts w:ascii="Times New Roman" w:hAnsi="Times New Roman"/>
          <w:sz w:val="24"/>
          <w:szCs w:val="24"/>
        </w:rPr>
        <w:tab/>
        <w:t>Lunch (on your own)</w:t>
      </w: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Default="004936F4" w:rsidP="008D666C">
      <w:pPr>
        <w:pStyle w:val="E-mailSignature"/>
        <w:ind w:left="1440" w:hanging="1440"/>
        <w:rPr>
          <w:rFonts w:ascii="Times New Roman" w:hAnsi="Times New Roman"/>
          <w:sz w:val="24"/>
          <w:szCs w:val="24"/>
        </w:rPr>
      </w:pPr>
      <w:r w:rsidRPr="004936F4">
        <w:rPr>
          <w:rFonts w:ascii="Times New Roman" w:hAnsi="Times New Roman"/>
          <w:sz w:val="24"/>
          <w:szCs w:val="24"/>
        </w:rPr>
        <w:t>1:</w:t>
      </w:r>
      <w:r w:rsidR="008D666C">
        <w:rPr>
          <w:rFonts w:ascii="Times New Roman" w:hAnsi="Times New Roman"/>
          <w:sz w:val="24"/>
          <w:szCs w:val="24"/>
        </w:rPr>
        <w:t>30</w:t>
      </w:r>
      <w:r w:rsidRPr="004936F4">
        <w:rPr>
          <w:rFonts w:ascii="Times New Roman" w:hAnsi="Times New Roman"/>
          <w:sz w:val="24"/>
          <w:szCs w:val="24"/>
        </w:rPr>
        <w:t xml:space="preserve"> p.m.</w:t>
      </w:r>
      <w:r w:rsidRPr="004936F4">
        <w:rPr>
          <w:rFonts w:ascii="Times New Roman" w:hAnsi="Times New Roman"/>
          <w:sz w:val="24"/>
          <w:szCs w:val="24"/>
        </w:rPr>
        <w:tab/>
        <w:t>Resiliency – the ways to provide resiliency to Brook Trout populations</w:t>
      </w:r>
      <w:r w:rsidR="008D666C">
        <w:rPr>
          <w:rFonts w:ascii="Times New Roman" w:hAnsi="Times New Roman"/>
          <w:sz w:val="24"/>
          <w:szCs w:val="24"/>
        </w:rPr>
        <w:t xml:space="preserve"> (Group discussion)</w:t>
      </w:r>
    </w:p>
    <w:p w:rsidR="008D666C" w:rsidRPr="008D666C" w:rsidRDefault="008D666C" w:rsidP="008D666C">
      <w:pPr>
        <w:pStyle w:val="E-mailSignatur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D666C">
        <w:rPr>
          <w:rFonts w:ascii="Times New Roman" w:hAnsi="Times New Roman"/>
          <w:sz w:val="24"/>
          <w:szCs w:val="24"/>
        </w:rPr>
        <w:t>Trends in past 12 years</w:t>
      </w:r>
    </w:p>
    <w:p w:rsidR="008D666C" w:rsidRDefault="008D666C" w:rsidP="008D666C">
      <w:pPr>
        <w:pStyle w:val="E-mailSignatur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D666C">
        <w:rPr>
          <w:rFonts w:ascii="Times New Roman" w:hAnsi="Times New Roman"/>
          <w:sz w:val="24"/>
          <w:szCs w:val="24"/>
        </w:rPr>
        <w:t>EBTJV annual funding – criteria and guidance</w:t>
      </w:r>
    </w:p>
    <w:p w:rsidR="008D666C" w:rsidRPr="004936F4" w:rsidRDefault="008D666C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Default="004936F4" w:rsidP="00A06093">
      <w:pPr>
        <w:pStyle w:val="E-mailSignature"/>
        <w:ind w:left="1440" w:hanging="1440"/>
        <w:rPr>
          <w:rFonts w:ascii="Times New Roman" w:hAnsi="Times New Roman"/>
          <w:sz w:val="24"/>
          <w:szCs w:val="24"/>
        </w:rPr>
      </w:pPr>
      <w:r w:rsidRPr="004936F4">
        <w:rPr>
          <w:rFonts w:ascii="Times New Roman" w:hAnsi="Times New Roman"/>
          <w:sz w:val="24"/>
          <w:szCs w:val="24"/>
        </w:rPr>
        <w:t>2:</w:t>
      </w:r>
      <w:r w:rsidR="00A06093">
        <w:rPr>
          <w:rFonts w:ascii="Times New Roman" w:hAnsi="Times New Roman"/>
          <w:sz w:val="24"/>
          <w:szCs w:val="24"/>
        </w:rPr>
        <w:t>30</w:t>
      </w:r>
      <w:r w:rsidRPr="004936F4">
        <w:rPr>
          <w:rFonts w:ascii="Times New Roman" w:hAnsi="Times New Roman"/>
          <w:sz w:val="24"/>
          <w:szCs w:val="24"/>
        </w:rPr>
        <w:t xml:space="preserve"> p.m.</w:t>
      </w:r>
      <w:r w:rsidRPr="004936F4">
        <w:rPr>
          <w:rFonts w:ascii="Times New Roman" w:hAnsi="Times New Roman"/>
          <w:sz w:val="24"/>
          <w:szCs w:val="24"/>
        </w:rPr>
        <w:tab/>
        <w:t>Re-Introduction of wild Brook Trout – what needs to be considered</w:t>
      </w:r>
      <w:r w:rsidR="00A06093">
        <w:rPr>
          <w:rFonts w:ascii="Times New Roman" w:hAnsi="Times New Roman"/>
          <w:sz w:val="24"/>
          <w:szCs w:val="24"/>
        </w:rPr>
        <w:t xml:space="preserve"> (Group discussion)</w:t>
      </w:r>
    </w:p>
    <w:p w:rsidR="00A06093" w:rsidRPr="00A06093" w:rsidRDefault="00A06093" w:rsidP="00A06093">
      <w:pPr>
        <w:pStyle w:val="E-mailSignature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A06093">
        <w:rPr>
          <w:rFonts w:ascii="Times New Roman" w:hAnsi="Times New Roman"/>
          <w:sz w:val="24"/>
          <w:szCs w:val="24"/>
        </w:rPr>
        <w:t>uccess</w:t>
      </w:r>
      <w:r>
        <w:rPr>
          <w:rFonts w:ascii="Times New Roman" w:hAnsi="Times New Roman"/>
          <w:sz w:val="24"/>
          <w:szCs w:val="24"/>
        </w:rPr>
        <w:t xml:space="preserve"> stories</w:t>
      </w:r>
    </w:p>
    <w:p w:rsidR="00A06093" w:rsidRPr="00A06093" w:rsidRDefault="00A06093" w:rsidP="00A06093">
      <w:pPr>
        <w:pStyle w:val="E-mailSignature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06093">
        <w:rPr>
          <w:rFonts w:ascii="Times New Roman" w:hAnsi="Times New Roman"/>
          <w:sz w:val="24"/>
          <w:szCs w:val="24"/>
        </w:rPr>
        <w:t>Factor</w:t>
      </w:r>
      <w:r>
        <w:rPr>
          <w:rFonts w:ascii="Times New Roman" w:hAnsi="Times New Roman"/>
          <w:sz w:val="24"/>
          <w:szCs w:val="24"/>
        </w:rPr>
        <w:t>s</w:t>
      </w:r>
      <w:r w:rsidRPr="00A06093">
        <w:rPr>
          <w:rFonts w:ascii="Times New Roman" w:hAnsi="Times New Roman"/>
          <w:sz w:val="24"/>
          <w:szCs w:val="24"/>
        </w:rPr>
        <w:t xml:space="preserve"> that need to be considered</w:t>
      </w:r>
    </w:p>
    <w:p w:rsidR="00A06093" w:rsidRPr="004936F4" w:rsidRDefault="00A06093" w:rsidP="00A06093">
      <w:pPr>
        <w:pStyle w:val="E-mailSignature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06093">
        <w:rPr>
          <w:rFonts w:ascii="Times New Roman" w:hAnsi="Times New Roman"/>
          <w:sz w:val="24"/>
          <w:szCs w:val="24"/>
        </w:rPr>
        <w:t>Opportunities</w:t>
      </w: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  <w:r w:rsidRPr="004936F4">
        <w:rPr>
          <w:rFonts w:ascii="Times New Roman" w:hAnsi="Times New Roman"/>
          <w:sz w:val="24"/>
          <w:szCs w:val="24"/>
        </w:rPr>
        <w:t>3:</w:t>
      </w:r>
      <w:r w:rsidR="00A06093">
        <w:rPr>
          <w:rFonts w:ascii="Times New Roman" w:hAnsi="Times New Roman"/>
          <w:sz w:val="24"/>
          <w:szCs w:val="24"/>
        </w:rPr>
        <w:t>30</w:t>
      </w:r>
      <w:r w:rsidRPr="004936F4">
        <w:rPr>
          <w:rFonts w:ascii="Times New Roman" w:hAnsi="Times New Roman"/>
          <w:sz w:val="24"/>
          <w:szCs w:val="24"/>
        </w:rPr>
        <w:t xml:space="preserve"> p.m.</w:t>
      </w:r>
      <w:r w:rsidRPr="004936F4">
        <w:rPr>
          <w:rFonts w:ascii="Times New Roman" w:hAnsi="Times New Roman"/>
          <w:sz w:val="24"/>
          <w:szCs w:val="24"/>
        </w:rPr>
        <w:tab/>
        <w:t>Break</w:t>
      </w: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Pr="004936F4" w:rsidRDefault="004936F4" w:rsidP="00AD0D64">
      <w:pPr>
        <w:pStyle w:val="E-mailSignature"/>
        <w:ind w:left="1440" w:hanging="1440"/>
        <w:rPr>
          <w:rFonts w:ascii="Times New Roman" w:hAnsi="Times New Roman"/>
          <w:sz w:val="24"/>
          <w:szCs w:val="24"/>
        </w:rPr>
      </w:pPr>
      <w:r w:rsidRPr="004936F4">
        <w:rPr>
          <w:rFonts w:ascii="Times New Roman" w:hAnsi="Times New Roman"/>
          <w:sz w:val="24"/>
          <w:szCs w:val="24"/>
        </w:rPr>
        <w:t>3:</w:t>
      </w:r>
      <w:r w:rsidR="00AD0D64">
        <w:rPr>
          <w:rFonts w:ascii="Times New Roman" w:hAnsi="Times New Roman"/>
          <w:sz w:val="24"/>
          <w:szCs w:val="24"/>
        </w:rPr>
        <w:t>45</w:t>
      </w:r>
      <w:r w:rsidRPr="004936F4">
        <w:rPr>
          <w:rFonts w:ascii="Times New Roman" w:hAnsi="Times New Roman"/>
          <w:sz w:val="24"/>
          <w:szCs w:val="24"/>
        </w:rPr>
        <w:t xml:space="preserve"> p.m.</w:t>
      </w:r>
      <w:r w:rsidRPr="004936F4">
        <w:rPr>
          <w:rFonts w:ascii="Times New Roman" w:hAnsi="Times New Roman"/>
          <w:sz w:val="24"/>
          <w:szCs w:val="24"/>
        </w:rPr>
        <w:tab/>
        <w:t>Recreational use – increased recreation on public lands and its growing impacts</w:t>
      </w:r>
      <w:r w:rsidR="00AD0D64">
        <w:rPr>
          <w:rFonts w:ascii="Times New Roman" w:hAnsi="Times New Roman"/>
          <w:sz w:val="24"/>
          <w:szCs w:val="24"/>
        </w:rPr>
        <w:t xml:space="preserve"> (Group discussion)</w:t>
      </w:r>
    </w:p>
    <w:p w:rsidR="00AD0D64" w:rsidRPr="00AD0D64" w:rsidRDefault="00AD0D64" w:rsidP="00AD0D64">
      <w:pPr>
        <w:pStyle w:val="E-mailSignatur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D0D64">
        <w:rPr>
          <w:rFonts w:ascii="Times New Roman" w:hAnsi="Times New Roman"/>
          <w:sz w:val="24"/>
          <w:szCs w:val="24"/>
        </w:rPr>
        <w:t>Trends in past 12 years and their impacts</w:t>
      </w:r>
    </w:p>
    <w:p w:rsidR="004936F4" w:rsidRDefault="00AD0D64" w:rsidP="00AD0D64">
      <w:pPr>
        <w:pStyle w:val="E-mailSignatur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D0D64">
        <w:rPr>
          <w:rFonts w:ascii="Times New Roman" w:hAnsi="Times New Roman"/>
          <w:sz w:val="24"/>
          <w:szCs w:val="24"/>
        </w:rPr>
        <w:t>What needs to be addressed?</w:t>
      </w:r>
    </w:p>
    <w:p w:rsidR="00AD0D64" w:rsidRPr="004936F4" w:rsidRDefault="00AD0D6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  <w:r w:rsidRPr="004936F4">
        <w:rPr>
          <w:rFonts w:ascii="Times New Roman" w:hAnsi="Times New Roman"/>
          <w:sz w:val="24"/>
          <w:szCs w:val="24"/>
        </w:rPr>
        <w:t>4:</w:t>
      </w:r>
      <w:r w:rsidR="00AD0D64">
        <w:rPr>
          <w:rFonts w:ascii="Times New Roman" w:hAnsi="Times New Roman"/>
          <w:sz w:val="24"/>
          <w:szCs w:val="24"/>
        </w:rPr>
        <w:t>45</w:t>
      </w:r>
      <w:r w:rsidRPr="004936F4">
        <w:rPr>
          <w:rFonts w:ascii="Times New Roman" w:hAnsi="Times New Roman"/>
          <w:sz w:val="24"/>
          <w:szCs w:val="24"/>
        </w:rPr>
        <w:t xml:space="preserve"> p.m.</w:t>
      </w:r>
      <w:r w:rsidRPr="004936F4">
        <w:rPr>
          <w:rFonts w:ascii="Times New Roman" w:hAnsi="Times New Roman"/>
          <w:sz w:val="24"/>
          <w:szCs w:val="24"/>
        </w:rPr>
        <w:tab/>
      </w:r>
      <w:r w:rsidR="00AD0D64">
        <w:rPr>
          <w:rFonts w:ascii="Times New Roman" w:hAnsi="Times New Roman"/>
          <w:sz w:val="24"/>
          <w:szCs w:val="24"/>
        </w:rPr>
        <w:t>Summary of group discussions</w:t>
      </w:r>
      <w:r w:rsidR="00B1055A">
        <w:rPr>
          <w:rFonts w:ascii="Times New Roman" w:hAnsi="Times New Roman"/>
          <w:sz w:val="24"/>
          <w:szCs w:val="24"/>
        </w:rPr>
        <w:t xml:space="preserve"> (Nat Gillespie)</w:t>
      </w:r>
    </w:p>
    <w:p w:rsidR="00AD0D64" w:rsidRDefault="00AD0D6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AD0D64" w:rsidRPr="004936F4" w:rsidRDefault="00AD0D64" w:rsidP="004936F4">
      <w:pPr>
        <w:pStyle w:val="E-mailSignatu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5:00 p.m.</w:t>
      </w:r>
      <w:r>
        <w:rPr>
          <w:rFonts w:ascii="Times New Roman" w:hAnsi="Times New Roman"/>
          <w:sz w:val="24"/>
          <w:szCs w:val="24"/>
        </w:rPr>
        <w:tab/>
        <w:t>Adjourn</w:t>
      </w: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  <w:u w:val="single"/>
        </w:rPr>
      </w:pPr>
      <w:r w:rsidRPr="004936F4">
        <w:rPr>
          <w:rFonts w:ascii="Times New Roman" w:hAnsi="Times New Roman"/>
          <w:sz w:val="24"/>
          <w:szCs w:val="24"/>
          <w:u w:val="single"/>
        </w:rPr>
        <w:t>Wednesday January 9, 2019</w:t>
      </w: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Default="004936F4" w:rsidP="00AD0D64">
      <w:pPr>
        <w:pStyle w:val="E-mailSignature"/>
        <w:ind w:left="1440" w:hanging="1440"/>
        <w:rPr>
          <w:rFonts w:ascii="Times New Roman" w:hAnsi="Times New Roman"/>
          <w:sz w:val="24"/>
          <w:szCs w:val="24"/>
        </w:rPr>
      </w:pPr>
      <w:r w:rsidRPr="004936F4">
        <w:rPr>
          <w:rFonts w:ascii="Times New Roman" w:hAnsi="Times New Roman"/>
          <w:sz w:val="24"/>
          <w:szCs w:val="24"/>
        </w:rPr>
        <w:t>9:00 a.m.</w:t>
      </w:r>
      <w:r w:rsidRPr="004936F4">
        <w:rPr>
          <w:rFonts w:ascii="Times New Roman" w:hAnsi="Times New Roman"/>
          <w:sz w:val="24"/>
          <w:szCs w:val="24"/>
        </w:rPr>
        <w:tab/>
      </w:r>
      <w:proofErr w:type="gramStart"/>
      <w:r w:rsidRPr="004936F4">
        <w:rPr>
          <w:rFonts w:ascii="Times New Roman" w:hAnsi="Times New Roman"/>
          <w:sz w:val="24"/>
          <w:szCs w:val="24"/>
        </w:rPr>
        <w:t>Moving</w:t>
      </w:r>
      <w:proofErr w:type="gramEnd"/>
      <w:r w:rsidRPr="004936F4">
        <w:rPr>
          <w:rFonts w:ascii="Times New Roman" w:hAnsi="Times New Roman"/>
          <w:sz w:val="24"/>
          <w:szCs w:val="24"/>
        </w:rPr>
        <w:t xml:space="preserve"> the needle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36F4">
        <w:rPr>
          <w:rFonts w:ascii="Times New Roman" w:hAnsi="Times New Roman"/>
          <w:sz w:val="24"/>
          <w:szCs w:val="24"/>
        </w:rPr>
        <w:t>tracking the progress being made to conserve Brook Trout</w:t>
      </w:r>
      <w:r w:rsidR="00AD0D64">
        <w:rPr>
          <w:rFonts w:ascii="Times New Roman" w:hAnsi="Times New Roman"/>
          <w:sz w:val="24"/>
          <w:szCs w:val="24"/>
        </w:rPr>
        <w:t xml:space="preserve"> (Group discussion)</w:t>
      </w:r>
    </w:p>
    <w:p w:rsidR="00AD0D64" w:rsidRPr="00AD0D64" w:rsidRDefault="00AD0D64" w:rsidP="00AD0D64">
      <w:pPr>
        <w:pStyle w:val="E-mailSignature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D0D64">
        <w:rPr>
          <w:rFonts w:ascii="Times New Roman" w:hAnsi="Times New Roman"/>
          <w:sz w:val="24"/>
          <w:szCs w:val="24"/>
        </w:rPr>
        <w:t>How are states tracking projects and determining progress?</w:t>
      </w:r>
    </w:p>
    <w:p w:rsidR="00AD0D64" w:rsidRPr="00AD0D64" w:rsidRDefault="00AD0D64" w:rsidP="00AD0D64">
      <w:pPr>
        <w:pStyle w:val="E-mailSignature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D0D64">
        <w:rPr>
          <w:rFonts w:ascii="Times New Roman" w:hAnsi="Times New Roman"/>
          <w:sz w:val="24"/>
          <w:szCs w:val="24"/>
        </w:rPr>
        <w:t>Citizen Science – examples and opportunities</w:t>
      </w:r>
    </w:p>
    <w:p w:rsidR="00AD0D64" w:rsidRPr="004936F4" w:rsidRDefault="00AD0D64" w:rsidP="00AD0D64">
      <w:pPr>
        <w:pStyle w:val="E-mailSignature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D0D64">
        <w:rPr>
          <w:rFonts w:ascii="Times New Roman" w:hAnsi="Times New Roman"/>
          <w:sz w:val="24"/>
          <w:szCs w:val="24"/>
        </w:rPr>
        <w:t>Agency long-term data sets and research stations (USGS, USFS, States)</w:t>
      </w: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Pr="004936F4" w:rsidRDefault="00B1055A" w:rsidP="00AD0D64">
      <w:pPr>
        <w:pStyle w:val="E-mailSignature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9:45</w:t>
      </w:r>
      <w:r w:rsidR="004936F4" w:rsidRPr="004936F4">
        <w:rPr>
          <w:rFonts w:ascii="Times New Roman" w:hAnsi="Times New Roman"/>
          <w:sz w:val="24"/>
          <w:szCs w:val="24"/>
        </w:rPr>
        <w:t xml:space="preserve"> a.m.</w:t>
      </w:r>
      <w:r w:rsidR="004936F4" w:rsidRPr="004936F4">
        <w:rPr>
          <w:rFonts w:ascii="Times New Roman" w:hAnsi="Times New Roman"/>
          <w:sz w:val="24"/>
          <w:szCs w:val="24"/>
        </w:rPr>
        <w:tab/>
        <w:t>Best management practices – what do private landowners need know</w:t>
      </w:r>
      <w:r w:rsidR="00AD0D64">
        <w:rPr>
          <w:rFonts w:ascii="Times New Roman" w:hAnsi="Times New Roman"/>
          <w:sz w:val="24"/>
          <w:szCs w:val="24"/>
        </w:rPr>
        <w:t xml:space="preserve"> (Group discussion)</w:t>
      </w:r>
    </w:p>
    <w:p w:rsid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B1055A" w:rsidRDefault="00B1055A" w:rsidP="004936F4">
      <w:pPr>
        <w:pStyle w:val="E-mailSignatu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10:30 a.m.</w:t>
      </w:r>
      <w:r>
        <w:rPr>
          <w:rFonts w:ascii="Times New Roman" w:hAnsi="Times New Roman"/>
          <w:sz w:val="24"/>
          <w:szCs w:val="24"/>
        </w:rPr>
        <w:tab/>
        <w:t>Break</w:t>
      </w:r>
    </w:p>
    <w:p w:rsidR="00B1055A" w:rsidRPr="004936F4" w:rsidRDefault="00B1055A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Default="004936F4" w:rsidP="00AD0D64">
      <w:pPr>
        <w:pStyle w:val="E-mailSignature"/>
        <w:ind w:left="1440" w:hanging="1440"/>
        <w:rPr>
          <w:rFonts w:ascii="Times New Roman" w:hAnsi="Times New Roman"/>
          <w:sz w:val="24"/>
          <w:szCs w:val="24"/>
        </w:rPr>
      </w:pPr>
      <w:r w:rsidRPr="004936F4">
        <w:rPr>
          <w:rFonts w:ascii="Times New Roman" w:hAnsi="Times New Roman"/>
          <w:sz w:val="24"/>
          <w:szCs w:val="24"/>
        </w:rPr>
        <w:t>1</w:t>
      </w:r>
      <w:r w:rsidR="00B1055A">
        <w:rPr>
          <w:rFonts w:ascii="Times New Roman" w:hAnsi="Times New Roman"/>
          <w:sz w:val="24"/>
          <w:szCs w:val="24"/>
        </w:rPr>
        <w:t>0</w:t>
      </w:r>
      <w:r w:rsidRPr="004936F4">
        <w:rPr>
          <w:rFonts w:ascii="Times New Roman" w:hAnsi="Times New Roman"/>
          <w:sz w:val="24"/>
          <w:szCs w:val="24"/>
        </w:rPr>
        <w:t>:</w:t>
      </w:r>
      <w:r w:rsidR="00B1055A">
        <w:rPr>
          <w:rFonts w:ascii="Times New Roman" w:hAnsi="Times New Roman"/>
          <w:sz w:val="24"/>
          <w:szCs w:val="24"/>
        </w:rPr>
        <w:t>45</w:t>
      </w:r>
      <w:r w:rsidRPr="004936F4">
        <w:rPr>
          <w:rFonts w:ascii="Times New Roman" w:hAnsi="Times New Roman"/>
          <w:sz w:val="24"/>
          <w:szCs w:val="24"/>
        </w:rPr>
        <w:t xml:space="preserve"> a.m.</w:t>
      </w:r>
      <w:r w:rsidRPr="004936F4">
        <w:rPr>
          <w:rFonts w:ascii="Times New Roman" w:hAnsi="Times New Roman"/>
          <w:sz w:val="24"/>
          <w:szCs w:val="24"/>
        </w:rPr>
        <w:tab/>
      </w:r>
      <w:proofErr w:type="gramStart"/>
      <w:r w:rsidR="00AD0D64" w:rsidRPr="00AD0D64">
        <w:rPr>
          <w:rFonts w:ascii="Times New Roman" w:hAnsi="Times New Roman"/>
          <w:sz w:val="24"/>
          <w:szCs w:val="24"/>
        </w:rPr>
        <w:t>Implementing</w:t>
      </w:r>
      <w:proofErr w:type="gramEnd"/>
      <w:r w:rsidR="00AD0D64" w:rsidRPr="00AD0D64">
        <w:rPr>
          <w:rFonts w:ascii="Times New Roman" w:hAnsi="Times New Roman"/>
          <w:sz w:val="24"/>
          <w:szCs w:val="24"/>
        </w:rPr>
        <w:t xml:space="preserve"> the Roadmap to</w:t>
      </w:r>
      <w:r w:rsidR="00AD0D64">
        <w:rPr>
          <w:rFonts w:ascii="Times New Roman" w:hAnsi="Times New Roman"/>
          <w:sz w:val="24"/>
          <w:szCs w:val="24"/>
        </w:rPr>
        <w:t xml:space="preserve"> Brook Trout</w:t>
      </w:r>
      <w:r w:rsidR="00AD0D64" w:rsidRPr="00AD0D64">
        <w:rPr>
          <w:rFonts w:ascii="Times New Roman" w:hAnsi="Times New Roman"/>
          <w:sz w:val="24"/>
          <w:szCs w:val="24"/>
        </w:rPr>
        <w:t xml:space="preserve"> </w:t>
      </w:r>
      <w:r w:rsidR="00AD0D64">
        <w:rPr>
          <w:rFonts w:ascii="Times New Roman" w:hAnsi="Times New Roman"/>
          <w:sz w:val="24"/>
          <w:szCs w:val="24"/>
        </w:rPr>
        <w:t>Conservation</w:t>
      </w:r>
      <w:r w:rsidR="00AD0D64" w:rsidRPr="00AD0D64">
        <w:rPr>
          <w:rFonts w:ascii="Times New Roman" w:hAnsi="Times New Roman"/>
          <w:sz w:val="24"/>
          <w:szCs w:val="24"/>
        </w:rPr>
        <w:t xml:space="preserve"> and future funding</w:t>
      </w:r>
      <w:r w:rsidR="00AD0D64">
        <w:rPr>
          <w:rFonts w:ascii="Times New Roman" w:hAnsi="Times New Roman"/>
          <w:sz w:val="24"/>
          <w:szCs w:val="24"/>
        </w:rPr>
        <w:t xml:space="preserve"> (Group discussion)</w:t>
      </w:r>
    </w:p>
    <w:p w:rsid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AD0D64" w:rsidRDefault="00AD0D64" w:rsidP="004936F4">
      <w:pPr>
        <w:pStyle w:val="E-mailSignatu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1055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B1055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</w:t>
      </w:r>
      <w:r w:rsidR="00B1055A">
        <w:rPr>
          <w:rFonts w:ascii="Times New Roman" w:hAnsi="Times New Roman"/>
          <w:sz w:val="24"/>
          <w:szCs w:val="24"/>
        </w:rPr>
        <w:t>a</w:t>
      </w:r>
      <w:r w:rsidR="004936F4">
        <w:rPr>
          <w:rFonts w:ascii="Times New Roman" w:hAnsi="Times New Roman"/>
          <w:sz w:val="24"/>
          <w:szCs w:val="24"/>
        </w:rPr>
        <w:t>.m.</w:t>
      </w:r>
      <w:r w:rsidR="004936F4">
        <w:rPr>
          <w:rFonts w:ascii="Times New Roman" w:hAnsi="Times New Roman"/>
          <w:sz w:val="24"/>
          <w:szCs w:val="24"/>
        </w:rPr>
        <w:tab/>
      </w:r>
      <w:r w:rsidRPr="00AD0D64">
        <w:rPr>
          <w:rFonts w:ascii="Times New Roman" w:hAnsi="Times New Roman"/>
          <w:sz w:val="24"/>
          <w:szCs w:val="24"/>
        </w:rPr>
        <w:t xml:space="preserve">Meeting wrap-up and next steps for EBTJV </w:t>
      </w:r>
      <w:r>
        <w:rPr>
          <w:rFonts w:ascii="Times New Roman" w:hAnsi="Times New Roman"/>
          <w:sz w:val="24"/>
          <w:szCs w:val="24"/>
        </w:rPr>
        <w:t>(Nat Gillespie)</w:t>
      </w:r>
    </w:p>
    <w:p w:rsidR="00B1055A" w:rsidRDefault="00B1055A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4936F4" w:rsidRDefault="00B1055A" w:rsidP="004936F4">
      <w:pPr>
        <w:pStyle w:val="E-mailSignatu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12:00 p.m.</w:t>
      </w:r>
      <w:r>
        <w:rPr>
          <w:rFonts w:ascii="Times New Roman" w:hAnsi="Times New Roman"/>
          <w:sz w:val="24"/>
          <w:szCs w:val="24"/>
        </w:rPr>
        <w:tab/>
      </w:r>
      <w:r w:rsidR="004936F4">
        <w:rPr>
          <w:rFonts w:ascii="Times New Roman" w:hAnsi="Times New Roman"/>
          <w:sz w:val="24"/>
          <w:szCs w:val="24"/>
        </w:rPr>
        <w:t>Adjourn</w:t>
      </w:r>
    </w:p>
    <w:p w:rsidR="00B1055A" w:rsidRDefault="00B1055A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B1055A" w:rsidRPr="004936F4" w:rsidRDefault="00B1055A" w:rsidP="004936F4">
      <w:pPr>
        <w:pStyle w:val="E-mailSignatu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1:00 p.m.</w:t>
      </w:r>
      <w:r>
        <w:rPr>
          <w:rFonts w:ascii="Times New Roman" w:hAnsi="Times New Roman"/>
          <w:sz w:val="24"/>
          <w:szCs w:val="24"/>
        </w:rPr>
        <w:tab/>
        <w:t xml:space="preserve">Optional </w:t>
      </w:r>
      <w:r w:rsidRPr="00B1055A">
        <w:rPr>
          <w:rFonts w:ascii="Times New Roman" w:hAnsi="Times New Roman"/>
          <w:sz w:val="24"/>
          <w:szCs w:val="24"/>
        </w:rPr>
        <w:t xml:space="preserve">field trip to local </w:t>
      </w:r>
      <w:r>
        <w:rPr>
          <w:rFonts w:ascii="Times New Roman" w:hAnsi="Times New Roman"/>
          <w:sz w:val="24"/>
          <w:szCs w:val="24"/>
        </w:rPr>
        <w:t>B</w:t>
      </w:r>
      <w:r w:rsidRPr="00B1055A">
        <w:rPr>
          <w:rFonts w:ascii="Times New Roman" w:hAnsi="Times New Roman"/>
          <w:sz w:val="24"/>
          <w:szCs w:val="24"/>
        </w:rPr>
        <w:t xml:space="preserve">rook </w:t>
      </w:r>
      <w:r>
        <w:rPr>
          <w:rFonts w:ascii="Times New Roman" w:hAnsi="Times New Roman"/>
          <w:sz w:val="24"/>
          <w:szCs w:val="24"/>
        </w:rPr>
        <w:t>T</w:t>
      </w:r>
      <w:r w:rsidRPr="00B1055A">
        <w:rPr>
          <w:rFonts w:ascii="Times New Roman" w:hAnsi="Times New Roman"/>
          <w:sz w:val="24"/>
          <w:szCs w:val="24"/>
        </w:rPr>
        <w:t>rout site</w:t>
      </w:r>
      <w:r>
        <w:rPr>
          <w:rFonts w:ascii="Times New Roman" w:hAnsi="Times New Roman"/>
          <w:sz w:val="24"/>
          <w:szCs w:val="24"/>
        </w:rPr>
        <w:t xml:space="preserve"> (weather permitting)</w:t>
      </w:r>
    </w:p>
    <w:p w:rsidR="004936F4" w:rsidRPr="004936F4" w:rsidRDefault="004936F4" w:rsidP="004936F4">
      <w:pPr>
        <w:pStyle w:val="E-mailSignature"/>
        <w:rPr>
          <w:rFonts w:ascii="Times New Roman" w:hAnsi="Times New Roman"/>
          <w:sz w:val="24"/>
          <w:szCs w:val="24"/>
        </w:rPr>
      </w:pPr>
    </w:p>
    <w:p w:rsidR="00C41C7D" w:rsidRDefault="00C41C7D">
      <w:r>
        <w:br w:type="page"/>
      </w:r>
    </w:p>
    <w:p w:rsidR="00C41C7D" w:rsidRDefault="00C41C7D" w:rsidP="00C41C7D">
      <w:pPr>
        <w:pStyle w:val="NoSpacing"/>
      </w:pPr>
      <w:r w:rsidRPr="001B33FE">
        <w:rPr>
          <w:b/>
        </w:rPr>
        <w:lastRenderedPageBreak/>
        <w:t>EBTJV Meeting Dates</w:t>
      </w:r>
      <w:r>
        <w:t>:</w:t>
      </w:r>
    </w:p>
    <w:p w:rsidR="00C41C7D" w:rsidRDefault="00C41C7D" w:rsidP="00C41C7D">
      <w:pPr>
        <w:pStyle w:val="NoSpacing"/>
      </w:pPr>
    </w:p>
    <w:p w:rsidR="00C41C7D" w:rsidRDefault="00C41C7D" w:rsidP="00C41C7D">
      <w:pPr>
        <w:pStyle w:val="NoSpacing"/>
      </w:pPr>
      <w:r w:rsidRPr="001B33FE">
        <w:rPr>
          <w:u w:val="single"/>
        </w:rPr>
        <w:t>January 8</w:t>
      </w:r>
      <w:r>
        <w:t xml:space="preserve"> (9</w:t>
      </w:r>
      <w:r>
        <w:t>:00</w:t>
      </w:r>
      <w:r>
        <w:t xml:space="preserve"> a.m. – </w:t>
      </w:r>
      <w:r>
        <w:t>5:00</w:t>
      </w:r>
      <w:r>
        <w:t xml:space="preserve"> p.m.) and </w:t>
      </w:r>
      <w:r w:rsidRPr="001B33FE">
        <w:rPr>
          <w:u w:val="single"/>
        </w:rPr>
        <w:t>January 9</w:t>
      </w:r>
      <w:r>
        <w:t xml:space="preserve"> (9</w:t>
      </w:r>
      <w:r>
        <w:t>:00</w:t>
      </w:r>
      <w:r>
        <w:t xml:space="preserve"> a.m. – 1</w:t>
      </w:r>
      <w:r>
        <w:t>2:0</w:t>
      </w:r>
      <w:r>
        <w:t xml:space="preserve">0 </w:t>
      </w:r>
      <w:r>
        <w:t>p</w:t>
      </w:r>
      <w:r>
        <w:t>.m.), 2019</w:t>
      </w:r>
    </w:p>
    <w:p w:rsidR="00C41C7D" w:rsidRDefault="00C41C7D" w:rsidP="00C41C7D">
      <w:pPr>
        <w:pStyle w:val="NoSpacing"/>
      </w:pPr>
    </w:p>
    <w:p w:rsidR="00C41C7D" w:rsidRDefault="00C41C7D" w:rsidP="00C41C7D">
      <w:pPr>
        <w:pStyle w:val="NoSpacing"/>
      </w:pPr>
      <w:r w:rsidRPr="001B33FE">
        <w:rPr>
          <w:b/>
        </w:rPr>
        <w:t>EBTJV Meeting Location</w:t>
      </w:r>
      <w:r>
        <w:t>:</w:t>
      </w:r>
    </w:p>
    <w:p w:rsidR="00C41C7D" w:rsidRPr="003F2BFF" w:rsidRDefault="00C41C7D" w:rsidP="00C41C7D">
      <w:pPr>
        <w:pStyle w:val="NoSpacing"/>
      </w:pPr>
    </w:p>
    <w:p w:rsidR="00C41C7D" w:rsidRDefault="00C41C7D" w:rsidP="00C41C7D">
      <w:pPr>
        <w:pStyle w:val="NoSpacing"/>
      </w:pPr>
      <w:r w:rsidRPr="00273428">
        <w:t>Rhode Island National Wildlife Refuge Complex</w:t>
      </w:r>
      <w:r>
        <w:t xml:space="preserve"> </w:t>
      </w:r>
    </w:p>
    <w:p w:rsidR="00C41C7D" w:rsidRDefault="00C41C7D" w:rsidP="00C41C7D">
      <w:pPr>
        <w:pStyle w:val="NoSpacing"/>
      </w:pPr>
      <w:r w:rsidRPr="00273428">
        <w:t>Kettle Pond Visitor Center</w:t>
      </w:r>
      <w:r>
        <w:t xml:space="preserve"> </w:t>
      </w:r>
    </w:p>
    <w:p w:rsidR="00C41C7D" w:rsidRDefault="00C41C7D" w:rsidP="00C41C7D">
      <w:pPr>
        <w:pStyle w:val="NoSpacing"/>
      </w:pPr>
      <w:r>
        <w:t>50 Bend Road</w:t>
      </w:r>
      <w:bookmarkStart w:id="0" w:name="_GoBack"/>
      <w:bookmarkEnd w:id="0"/>
    </w:p>
    <w:p w:rsidR="00C41C7D" w:rsidRDefault="00C41C7D" w:rsidP="00C41C7D">
      <w:pPr>
        <w:pStyle w:val="NoSpacing"/>
      </w:pPr>
      <w:r>
        <w:t>Charlestown, RI 02813</w:t>
      </w:r>
    </w:p>
    <w:p w:rsidR="00C41C7D" w:rsidRDefault="00C41C7D" w:rsidP="00C41C7D">
      <w:pPr>
        <w:pStyle w:val="NoSpacing"/>
      </w:pPr>
    </w:p>
    <w:p w:rsidR="00C41C7D" w:rsidRDefault="00C41C7D" w:rsidP="00C41C7D">
      <w:pPr>
        <w:pStyle w:val="NoSpacing"/>
      </w:pPr>
      <w:r>
        <w:rPr>
          <w:b/>
        </w:rPr>
        <w:t>Recommended Lodging</w:t>
      </w:r>
      <w:r>
        <w:t>:</w:t>
      </w:r>
    </w:p>
    <w:p w:rsidR="00C41C7D" w:rsidRDefault="00C41C7D" w:rsidP="00C41C7D">
      <w:pPr>
        <w:pStyle w:val="NoSpacing"/>
      </w:pPr>
    </w:p>
    <w:p w:rsidR="00C41C7D" w:rsidRDefault="00C41C7D" w:rsidP="00C41C7D">
      <w:pPr>
        <w:pStyle w:val="NoSpacing"/>
      </w:pPr>
      <w:hyperlink r:id="rId9" w:history="1">
        <w:r>
          <w:rPr>
            <w:rStyle w:val="Hyperlink"/>
          </w:rPr>
          <w:t>Hampton Inn in South K</w:t>
        </w:r>
        <w:r>
          <w:rPr>
            <w:rStyle w:val="Hyperlink"/>
          </w:rPr>
          <w:t>i</w:t>
        </w:r>
        <w:r>
          <w:rPr>
            <w:rStyle w:val="Hyperlink"/>
          </w:rPr>
          <w:t>ngstown, RI</w:t>
        </w:r>
      </w:hyperlink>
      <w:r>
        <w:t xml:space="preserve"> – 15 miles from meeting location</w:t>
      </w:r>
    </w:p>
    <w:p w:rsidR="00C41C7D" w:rsidRDefault="00C41C7D" w:rsidP="00C41C7D">
      <w:pPr>
        <w:pStyle w:val="NoSpacing"/>
      </w:pPr>
      <w:r w:rsidRPr="001B33FE">
        <w:t>20 Hotel Drive</w:t>
      </w:r>
    </w:p>
    <w:p w:rsidR="00C41C7D" w:rsidRDefault="00C41C7D" w:rsidP="00C41C7D">
      <w:pPr>
        <w:pStyle w:val="NoSpacing"/>
      </w:pPr>
      <w:r w:rsidRPr="001B33FE">
        <w:t>South Kingstown, RI 02879</w:t>
      </w:r>
    </w:p>
    <w:p w:rsidR="00C41C7D" w:rsidRDefault="00C41C7D" w:rsidP="00C41C7D">
      <w:pPr>
        <w:pStyle w:val="NoSpacing"/>
      </w:pPr>
    </w:p>
    <w:p w:rsidR="00982547" w:rsidRDefault="00982547" w:rsidP="00C41C7D">
      <w:pPr>
        <w:pStyle w:val="NoSpacing"/>
      </w:pPr>
      <w:r>
        <w:rPr>
          <w:b/>
        </w:rPr>
        <w:t>Din</w:t>
      </w:r>
      <w:r w:rsidR="00BA23BB">
        <w:rPr>
          <w:b/>
        </w:rPr>
        <w:t xml:space="preserve">ner </w:t>
      </w:r>
      <w:r>
        <w:rPr>
          <w:b/>
        </w:rPr>
        <w:t>Option:</w:t>
      </w:r>
    </w:p>
    <w:p w:rsidR="00982547" w:rsidRDefault="00982547" w:rsidP="00C41C7D">
      <w:pPr>
        <w:pStyle w:val="NoSpacing"/>
      </w:pPr>
    </w:p>
    <w:p w:rsidR="00982547" w:rsidRDefault="00982547" w:rsidP="00C41C7D">
      <w:pPr>
        <w:pStyle w:val="NoSpacing"/>
      </w:pPr>
      <w:r w:rsidRPr="00982547">
        <w:t>The Coast Guard House Restaurant</w:t>
      </w:r>
    </w:p>
    <w:p w:rsidR="00982547" w:rsidRDefault="00982547" w:rsidP="00982547">
      <w:pPr>
        <w:pStyle w:val="NoSpacing"/>
      </w:pPr>
      <w:r>
        <w:t>40 Ocean Road</w:t>
      </w:r>
    </w:p>
    <w:p w:rsidR="00982547" w:rsidRDefault="00982547" w:rsidP="00982547">
      <w:pPr>
        <w:pStyle w:val="NoSpacing"/>
      </w:pPr>
      <w:r>
        <w:t>Narragansett, RI</w:t>
      </w:r>
      <w:r>
        <w:t xml:space="preserve"> </w:t>
      </w:r>
      <w:r>
        <w:t>02882</w:t>
      </w:r>
    </w:p>
    <w:p w:rsidR="00982547" w:rsidRDefault="00982547" w:rsidP="00C41C7D">
      <w:pPr>
        <w:pStyle w:val="NoSpacing"/>
      </w:pPr>
    </w:p>
    <w:p w:rsidR="00C41C7D" w:rsidRDefault="00C41C7D" w:rsidP="00C41C7D">
      <w:pPr>
        <w:pStyle w:val="NoSpacing"/>
      </w:pPr>
      <w:r>
        <w:rPr>
          <w:b/>
        </w:rPr>
        <w:t>Driving Directions</w:t>
      </w:r>
      <w:r>
        <w:t>:</w:t>
      </w:r>
    </w:p>
    <w:p w:rsidR="00C41C7D" w:rsidRDefault="00C41C7D" w:rsidP="00C41C7D">
      <w:pPr>
        <w:pStyle w:val="NoSpacing"/>
      </w:pPr>
    </w:p>
    <w:p w:rsidR="00C41C7D" w:rsidRPr="00273428" w:rsidRDefault="00C41C7D" w:rsidP="00C41C7D">
      <w:pPr>
        <w:pStyle w:val="NoSpacing"/>
      </w:pPr>
      <w:r w:rsidRPr="001C22EA">
        <w:rPr>
          <w:u w:val="single"/>
        </w:rPr>
        <w:t>From recommended lodging to meeting location</w:t>
      </w:r>
      <w:r w:rsidR="00273428">
        <w:t xml:space="preserve"> (14.8 miles)</w:t>
      </w:r>
    </w:p>
    <w:p w:rsidR="00C41C7D" w:rsidRDefault="00C41C7D" w:rsidP="00C41C7D">
      <w:pPr>
        <w:pStyle w:val="NoSpacing"/>
      </w:pPr>
    </w:p>
    <w:p w:rsidR="00C41C7D" w:rsidRDefault="00C41C7D" w:rsidP="00C41C7D">
      <w:pPr>
        <w:pStyle w:val="NoSpacing"/>
        <w:numPr>
          <w:ilvl w:val="0"/>
          <w:numId w:val="7"/>
        </w:numPr>
      </w:pPr>
      <w:r>
        <w:t xml:space="preserve">Start out going east on Hotel </w:t>
      </w:r>
      <w:proofErr w:type="spellStart"/>
      <w:r>
        <w:t>Dr</w:t>
      </w:r>
      <w:proofErr w:type="spellEnd"/>
      <w:r>
        <w:t xml:space="preserve"> toward Commerce Dr. - 0.01 miles</w:t>
      </w:r>
    </w:p>
    <w:p w:rsidR="00C41C7D" w:rsidRDefault="00C41C7D" w:rsidP="00C41C7D">
      <w:pPr>
        <w:pStyle w:val="NoSpacing"/>
        <w:numPr>
          <w:ilvl w:val="0"/>
          <w:numId w:val="7"/>
        </w:numPr>
      </w:pPr>
      <w:r>
        <w:t>Take the 1st left onto Village Square Dr. - 0.16 miles</w:t>
      </w:r>
    </w:p>
    <w:p w:rsidR="00C41C7D" w:rsidRDefault="00C41C7D" w:rsidP="00C41C7D">
      <w:pPr>
        <w:pStyle w:val="NoSpacing"/>
        <w:numPr>
          <w:ilvl w:val="0"/>
          <w:numId w:val="7"/>
        </w:numPr>
      </w:pPr>
      <w:r>
        <w:t>Turn right onto S County Commons Way - 0.07 miles</w:t>
      </w:r>
    </w:p>
    <w:p w:rsidR="00C41C7D" w:rsidRDefault="00C41C7D" w:rsidP="00C41C7D">
      <w:pPr>
        <w:pStyle w:val="NoSpacing"/>
        <w:numPr>
          <w:ilvl w:val="0"/>
          <w:numId w:val="7"/>
        </w:numPr>
      </w:pPr>
      <w:r>
        <w:t>Turn right onto Tower Hill Rd/US-1 S. Continue to follow US-1 S. - 11.75 miles</w:t>
      </w:r>
    </w:p>
    <w:p w:rsidR="00C41C7D" w:rsidRDefault="00C41C7D" w:rsidP="00C41C7D">
      <w:pPr>
        <w:pStyle w:val="NoSpacing"/>
        <w:numPr>
          <w:ilvl w:val="0"/>
          <w:numId w:val="7"/>
        </w:numPr>
      </w:pPr>
      <w:r>
        <w:t>Keep right at the fork to go on Post Rd/US-1 S/RI-2 - 2.62 miles</w:t>
      </w:r>
    </w:p>
    <w:p w:rsidR="00C41C7D" w:rsidRDefault="00C41C7D" w:rsidP="00C41C7D">
      <w:pPr>
        <w:pStyle w:val="NoSpacing"/>
        <w:numPr>
          <w:ilvl w:val="0"/>
          <w:numId w:val="7"/>
        </w:numPr>
      </w:pPr>
      <w:r>
        <w:t>Turn slight right onto Bend Rd - 0.24 miles</w:t>
      </w:r>
    </w:p>
    <w:p w:rsidR="00C41C7D" w:rsidRDefault="00C41C7D" w:rsidP="00C41C7D">
      <w:pPr>
        <w:pStyle w:val="NoSpacing"/>
      </w:pPr>
    </w:p>
    <w:p w:rsidR="00C41C7D" w:rsidRDefault="00C41C7D" w:rsidP="00C41C7D">
      <w:pPr>
        <w:pStyle w:val="NoSpacing"/>
      </w:pPr>
      <w:r w:rsidRPr="001C22EA">
        <w:rPr>
          <w:u w:val="single"/>
        </w:rPr>
        <w:t>From meeting location to recommended lodging</w:t>
      </w:r>
    </w:p>
    <w:p w:rsidR="00C41C7D" w:rsidRDefault="00C41C7D" w:rsidP="00C41C7D">
      <w:pPr>
        <w:pStyle w:val="NoSpacing"/>
      </w:pPr>
    </w:p>
    <w:p w:rsidR="00C41C7D" w:rsidRDefault="00C41C7D" w:rsidP="00C41C7D">
      <w:pPr>
        <w:pStyle w:val="NoSpacing"/>
        <w:numPr>
          <w:ilvl w:val="0"/>
          <w:numId w:val="8"/>
        </w:numPr>
      </w:pPr>
      <w:r>
        <w:t>Start out going east toward Bend Rd - 0.03 miles</w:t>
      </w:r>
    </w:p>
    <w:p w:rsidR="00C41C7D" w:rsidRDefault="00C41C7D" w:rsidP="00C41C7D">
      <w:pPr>
        <w:pStyle w:val="NoSpacing"/>
        <w:numPr>
          <w:ilvl w:val="0"/>
          <w:numId w:val="8"/>
        </w:numPr>
      </w:pPr>
      <w:r>
        <w:t>Turn right onto Bend Rd - 0.24 miles</w:t>
      </w:r>
    </w:p>
    <w:p w:rsidR="00C41C7D" w:rsidRDefault="00C41C7D" w:rsidP="00C41C7D">
      <w:pPr>
        <w:pStyle w:val="NoSpacing"/>
        <w:numPr>
          <w:ilvl w:val="0"/>
          <w:numId w:val="8"/>
        </w:numPr>
      </w:pPr>
      <w:r>
        <w:t>Turn slight right onto Post Rd - 0.11 miles</w:t>
      </w:r>
    </w:p>
    <w:p w:rsidR="00C41C7D" w:rsidRDefault="00C41C7D" w:rsidP="00C41C7D">
      <w:pPr>
        <w:pStyle w:val="NoSpacing"/>
        <w:numPr>
          <w:ilvl w:val="0"/>
          <w:numId w:val="8"/>
        </w:numPr>
      </w:pPr>
      <w:r>
        <w:t>Turn left onto Wildflower Rd - 0.02 miles</w:t>
      </w:r>
    </w:p>
    <w:p w:rsidR="00C41C7D" w:rsidRDefault="00C41C7D" w:rsidP="00C41C7D">
      <w:pPr>
        <w:pStyle w:val="NoSpacing"/>
        <w:numPr>
          <w:ilvl w:val="0"/>
          <w:numId w:val="8"/>
        </w:numPr>
      </w:pPr>
      <w:r>
        <w:t>Turn left onto Post Rd/US-1 N/RI-2 - 3.13 miles</w:t>
      </w:r>
    </w:p>
    <w:p w:rsidR="00C41C7D" w:rsidRDefault="00C41C7D" w:rsidP="00C41C7D">
      <w:pPr>
        <w:pStyle w:val="NoSpacing"/>
        <w:numPr>
          <w:ilvl w:val="0"/>
          <w:numId w:val="8"/>
        </w:numPr>
      </w:pPr>
      <w:r>
        <w:t>Keep right at the fork to go on US-1 N - 11.39 miles</w:t>
      </w:r>
    </w:p>
    <w:p w:rsidR="00C41C7D" w:rsidRDefault="00C41C7D" w:rsidP="00C41C7D">
      <w:pPr>
        <w:pStyle w:val="NoSpacing"/>
        <w:numPr>
          <w:ilvl w:val="0"/>
          <w:numId w:val="8"/>
        </w:numPr>
      </w:pPr>
      <w:r>
        <w:t>Turn left onto S County Commons Way - 0.17 miles</w:t>
      </w:r>
    </w:p>
    <w:p w:rsidR="00C41C7D" w:rsidRDefault="00C41C7D" w:rsidP="00C41C7D">
      <w:pPr>
        <w:pStyle w:val="NoSpacing"/>
        <w:numPr>
          <w:ilvl w:val="0"/>
          <w:numId w:val="8"/>
        </w:numPr>
      </w:pPr>
      <w:r>
        <w:t xml:space="preserve">Turn left onto Village Square </w:t>
      </w:r>
      <w:proofErr w:type="spellStart"/>
      <w:r>
        <w:t>Dr</w:t>
      </w:r>
      <w:proofErr w:type="spellEnd"/>
      <w:r>
        <w:t xml:space="preserve"> - 0.16 miles</w:t>
      </w:r>
    </w:p>
    <w:p w:rsidR="00C41C7D" w:rsidRDefault="00C41C7D" w:rsidP="00C41C7D">
      <w:pPr>
        <w:pStyle w:val="NoSpacing"/>
        <w:numPr>
          <w:ilvl w:val="0"/>
          <w:numId w:val="8"/>
        </w:numPr>
      </w:pPr>
      <w:r>
        <w:t xml:space="preserve">Turn right onto Hotel </w:t>
      </w:r>
      <w:proofErr w:type="spellStart"/>
      <w:r>
        <w:t>Dr</w:t>
      </w:r>
      <w:proofErr w:type="spellEnd"/>
    </w:p>
    <w:p w:rsidR="00982547" w:rsidRDefault="00982547" w:rsidP="004936F4">
      <w:pPr>
        <w:tabs>
          <w:tab w:val="left" w:pos="2480"/>
        </w:tabs>
      </w:pPr>
    </w:p>
    <w:p w:rsidR="00B95A0F" w:rsidRPr="00A955F5" w:rsidRDefault="004936F4" w:rsidP="004936F4">
      <w:pPr>
        <w:tabs>
          <w:tab w:val="left" w:pos="2480"/>
        </w:tabs>
      </w:pPr>
      <w:r>
        <w:rPr>
          <w:b/>
          <w:iCs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7110730</wp:posOffset>
                </wp:positionV>
                <wp:extent cx="2835275" cy="956945"/>
                <wp:effectExtent l="0" t="0" r="0" b="0"/>
                <wp:wrapNone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FE7" w:rsidRDefault="004936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47950" cy="866775"/>
                                  <wp:effectExtent l="0" t="0" r="0" b="9525"/>
                                  <wp:docPr id="2" name="Picture 2" descr="NFHAP_logo_2C_75percent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FHAP_logo_2C_75percent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lum bright="50000" contrast="-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2" type="#_x0000_t202" style="position:absolute;margin-left:2in;margin-top:559.9pt;width:223.25pt;height:75.3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" filled="f" stroked="f">
                <v:textbox style="mso-fit-shape-to-text:t">
                  <w:txbxContent>
                    <w:p w:rsidR="00496FE7" w:rsidRDefault="004936F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47950" cy="866775"/>
                            <wp:effectExtent l="0" t="0" r="0" b="9525"/>
                            <wp:docPr id="2" name="Picture 2" descr="NFHAP_logo_2C_75percent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FHAP_logo_2C_75percent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lum bright="50000" contrast="-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95A0F" w:rsidRPr="00A955F5" w:rsidSect="002E18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9D" w:rsidRDefault="008F539D">
      <w:r>
        <w:separator/>
      </w:r>
    </w:p>
  </w:endnote>
  <w:endnote w:type="continuationSeparator" w:id="0">
    <w:p w:rsidR="008F539D" w:rsidRDefault="008F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F4" w:rsidRDefault="004936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F4" w:rsidRDefault="004936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F4" w:rsidRDefault="004936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9D" w:rsidRDefault="008F539D">
      <w:r>
        <w:separator/>
      </w:r>
    </w:p>
  </w:footnote>
  <w:footnote w:type="continuationSeparator" w:id="0">
    <w:p w:rsidR="008F539D" w:rsidRDefault="008F5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F4" w:rsidRDefault="004936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F4" w:rsidRDefault="004936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F4" w:rsidRDefault="004936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AA9"/>
    <w:multiLevelType w:val="hybridMultilevel"/>
    <w:tmpl w:val="3C2E0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2209B9"/>
    <w:multiLevelType w:val="hybridMultilevel"/>
    <w:tmpl w:val="688AE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CF10A19"/>
    <w:multiLevelType w:val="hybridMultilevel"/>
    <w:tmpl w:val="28F813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A075BFC"/>
    <w:multiLevelType w:val="hybridMultilevel"/>
    <w:tmpl w:val="52F4F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A3827ED"/>
    <w:multiLevelType w:val="hybridMultilevel"/>
    <w:tmpl w:val="DD2205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3615A04"/>
    <w:multiLevelType w:val="hybridMultilevel"/>
    <w:tmpl w:val="4CDCE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7E02C9"/>
    <w:multiLevelType w:val="hybridMultilevel"/>
    <w:tmpl w:val="0F64EC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F7B71A5"/>
    <w:multiLevelType w:val="hybridMultilevel"/>
    <w:tmpl w:val="4F98D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28"/>
    <w:rsid w:val="00000D70"/>
    <w:rsid w:val="00026E0B"/>
    <w:rsid w:val="00041697"/>
    <w:rsid w:val="000438C0"/>
    <w:rsid w:val="000506A6"/>
    <w:rsid w:val="000727F9"/>
    <w:rsid w:val="00083C38"/>
    <w:rsid w:val="000D67F2"/>
    <w:rsid w:val="00123D8F"/>
    <w:rsid w:val="00145606"/>
    <w:rsid w:val="0016495E"/>
    <w:rsid w:val="001A5007"/>
    <w:rsid w:val="001C5488"/>
    <w:rsid w:val="001E6F04"/>
    <w:rsid w:val="0022143E"/>
    <w:rsid w:val="00273428"/>
    <w:rsid w:val="002874EA"/>
    <w:rsid w:val="002E18CF"/>
    <w:rsid w:val="00300D3E"/>
    <w:rsid w:val="00306CB4"/>
    <w:rsid w:val="00397D28"/>
    <w:rsid w:val="003C467B"/>
    <w:rsid w:val="003C5E30"/>
    <w:rsid w:val="003D068F"/>
    <w:rsid w:val="003D33A9"/>
    <w:rsid w:val="003E40E2"/>
    <w:rsid w:val="00436F13"/>
    <w:rsid w:val="0044157C"/>
    <w:rsid w:val="004514C0"/>
    <w:rsid w:val="00451D50"/>
    <w:rsid w:val="0045429C"/>
    <w:rsid w:val="00457086"/>
    <w:rsid w:val="0048267D"/>
    <w:rsid w:val="004936F4"/>
    <w:rsid w:val="00496FE7"/>
    <w:rsid w:val="004A5001"/>
    <w:rsid w:val="004C49F2"/>
    <w:rsid w:val="004E21CA"/>
    <w:rsid w:val="00533407"/>
    <w:rsid w:val="005C258E"/>
    <w:rsid w:val="005D022C"/>
    <w:rsid w:val="0061010F"/>
    <w:rsid w:val="00663B5C"/>
    <w:rsid w:val="006E5BA6"/>
    <w:rsid w:val="006E6268"/>
    <w:rsid w:val="006F3935"/>
    <w:rsid w:val="00733980"/>
    <w:rsid w:val="007637AA"/>
    <w:rsid w:val="007871EA"/>
    <w:rsid w:val="007900EA"/>
    <w:rsid w:val="007B2C27"/>
    <w:rsid w:val="007F3FFD"/>
    <w:rsid w:val="0081269A"/>
    <w:rsid w:val="00833E8E"/>
    <w:rsid w:val="00847745"/>
    <w:rsid w:val="008618AB"/>
    <w:rsid w:val="00893E94"/>
    <w:rsid w:val="008A5135"/>
    <w:rsid w:val="008B129A"/>
    <w:rsid w:val="008D666C"/>
    <w:rsid w:val="008F539D"/>
    <w:rsid w:val="00920139"/>
    <w:rsid w:val="00973E6E"/>
    <w:rsid w:val="009756BB"/>
    <w:rsid w:val="00982547"/>
    <w:rsid w:val="00993C29"/>
    <w:rsid w:val="00A0502C"/>
    <w:rsid w:val="00A06093"/>
    <w:rsid w:val="00A15B98"/>
    <w:rsid w:val="00A15BEE"/>
    <w:rsid w:val="00A74E34"/>
    <w:rsid w:val="00A955F5"/>
    <w:rsid w:val="00AD0D64"/>
    <w:rsid w:val="00AE7551"/>
    <w:rsid w:val="00B1055A"/>
    <w:rsid w:val="00B37490"/>
    <w:rsid w:val="00B95A0F"/>
    <w:rsid w:val="00BA23BB"/>
    <w:rsid w:val="00BD75C4"/>
    <w:rsid w:val="00BE0153"/>
    <w:rsid w:val="00BF2A71"/>
    <w:rsid w:val="00C41C7D"/>
    <w:rsid w:val="00C957AC"/>
    <w:rsid w:val="00CA3FD5"/>
    <w:rsid w:val="00CC6DAF"/>
    <w:rsid w:val="00CE4C00"/>
    <w:rsid w:val="00CF48D0"/>
    <w:rsid w:val="00D12018"/>
    <w:rsid w:val="00D644E0"/>
    <w:rsid w:val="00D71F2B"/>
    <w:rsid w:val="00E646EC"/>
    <w:rsid w:val="00EC01DC"/>
    <w:rsid w:val="00F309D5"/>
    <w:rsid w:val="00F52C6A"/>
    <w:rsid w:val="00F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48D0"/>
    <w:rPr>
      <w:color w:val="0000FF"/>
      <w:u w:val="single"/>
    </w:rPr>
  </w:style>
  <w:style w:type="paragraph" w:styleId="E-mailSignature">
    <w:name w:val="E-mail Signature"/>
    <w:basedOn w:val="Normal"/>
    <w:rsid w:val="00A74E34"/>
    <w:rPr>
      <w:rFonts w:ascii="Arial" w:hAnsi="Arial"/>
      <w:sz w:val="20"/>
      <w:szCs w:val="20"/>
    </w:rPr>
  </w:style>
  <w:style w:type="paragraph" w:styleId="Header">
    <w:name w:val="header"/>
    <w:basedOn w:val="Normal"/>
    <w:rsid w:val="004415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157C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3D33A9"/>
    <w:pPr>
      <w:ind w:left="4320"/>
    </w:pPr>
  </w:style>
  <w:style w:type="paragraph" w:customStyle="1" w:styleId="InsideAddress">
    <w:name w:val="Inside Address"/>
    <w:basedOn w:val="Normal"/>
    <w:rsid w:val="003D33A9"/>
  </w:style>
  <w:style w:type="paragraph" w:customStyle="1" w:styleId="InsideAddressName">
    <w:name w:val="Inside Address Name"/>
    <w:basedOn w:val="Normal"/>
    <w:rsid w:val="003D33A9"/>
  </w:style>
  <w:style w:type="paragraph" w:styleId="Salutation">
    <w:name w:val="Salutation"/>
    <w:basedOn w:val="Normal"/>
    <w:next w:val="Normal"/>
    <w:rsid w:val="003D33A9"/>
  </w:style>
  <w:style w:type="paragraph" w:styleId="BalloonText">
    <w:name w:val="Balloon Text"/>
    <w:basedOn w:val="Normal"/>
    <w:semiHidden/>
    <w:rsid w:val="003D33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1C7D"/>
    <w:rPr>
      <w:rFonts w:eastAsiaTheme="minorHAnsi" w:cstheme="minorBidi"/>
      <w:sz w:val="24"/>
      <w:szCs w:val="22"/>
    </w:rPr>
  </w:style>
  <w:style w:type="character" w:styleId="FollowedHyperlink">
    <w:name w:val="FollowedHyperlink"/>
    <w:basedOn w:val="DefaultParagraphFont"/>
    <w:rsid w:val="00C41C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48D0"/>
    <w:rPr>
      <w:color w:val="0000FF"/>
      <w:u w:val="single"/>
    </w:rPr>
  </w:style>
  <w:style w:type="paragraph" w:styleId="E-mailSignature">
    <w:name w:val="E-mail Signature"/>
    <w:basedOn w:val="Normal"/>
    <w:rsid w:val="00A74E34"/>
    <w:rPr>
      <w:rFonts w:ascii="Arial" w:hAnsi="Arial"/>
      <w:sz w:val="20"/>
      <w:szCs w:val="20"/>
    </w:rPr>
  </w:style>
  <w:style w:type="paragraph" w:styleId="Header">
    <w:name w:val="header"/>
    <w:basedOn w:val="Normal"/>
    <w:rsid w:val="004415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157C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3D33A9"/>
    <w:pPr>
      <w:ind w:left="4320"/>
    </w:pPr>
  </w:style>
  <w:style w:type="paragraph" w:customStyle="1" w:styleId="InsideAddress">
    <w:name w:val="Inside Address"/>
    <w:basedOn w:val="Normal"/>
    <w:rsid w:val="003D33A9"/>
  </w:style>
  <w:style w:type="paragraph" w:customStyle="1" w:styleId="InsideAddressName">
    <w:name w:val="Inside Address Name"/>
    <w:basedOn w:val="Normal"/>
    <w:rsid w:val="003D33A9"/>
  </w:style>
  <w:style w:type="paragraph" w:styleId="Salutation">
    <w:name w:val="Salutation"/>
    <w:basedOn w:val="Normal"/>
    <w:next w:val="Normal"/>
    <w:rsid w:val="003D33A9"/>
  </w:style>
  <w:style w:type="paragraph" w:styleId="BalloonText">
    <w:name w:val="Balloon Text"/>
    <w:basedOn w:val="Normal"/>
    <w:semiHidden/>
    <w:rsid w:val="003D33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1C7D"/>
    <w:rPr>
      <w:rFonts w:eastAsiaTheme="minorHAnsi" w:cstheme="minorBidi"/>
      <w:sz w:val="24"/>
      <w:szCs w:val="22"/>
    </w:rPr>
  </w:style>
  <w:style w:type="character" w:styleId="FollowedHyperlink">
    <w:name w:val="FollowedHyperlink"/>
    <w:basedOn w:val="DefaultParagraphFont"/>
    <w:rsid w:val="00C41C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amptoninn3.hilton.com/en/hotels/rhode-island/hampton-inn-south-kingstown-newport-area-NPTSKHX/index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Greetings on behalf of the Eastern Brook Trout Joint Venture Partnership Steering Committee</vt:lpstr>
    </vt:vector>
  </TitlesOfParts>
  <Company>Hewlett-Packard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on behalf of the Eastern Brook Trout Joint Venture Partnership Steering Committee</dc:title>
  <dc:creator>SGPerry</dc:creator>
  <cp:lastModifiedBy>Stephen</cp:lastModifiedBy>
  <cp:revision>2</cp:revision>
  <cp:lastPrinted>2009-02-11T13:38:00Z</cp:lastPrinted>
  <dcterms:created xsi:type="dcterms:W3CDTF">2018-12-10T16:41:00Z</dcterms:created>
  <dcterms:modified xsi:type="dcterms:W3CDTF">2018-12-10T16:41:00Z</dcterms:modified>
</cp:coreProperties>
</file>